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22" w:rsidRPr="00B13049" w:rsidRDefault="00256022" w:rsidP="0025602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67372031"/>
      <w:bookmarkStart w:id="1" w:name="_Hlk167372926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256022" w:rsidRPr="00B13049" w:rsidRDefault="00256022" w:rsidP="00256022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3E6140">
        <w:rPr>
          <w:rFonts w:ascii="標楷體" w:eastAsia="標楷體" w:hAnsi="標楷體" w:hint="eastAsia"/>
          <w:b/>
          <w:color w:val="FF0000"/>
          <w:kern w:val="0"/>
        </w:rPr>
        <w:t>《半屏山下-GO!GO!半屏山》</w:t>
      </w:r>
    </w:p>
    <w:p w:rsidR="00256022" w:rsidRPr="00B13049" w:rsidRDefault="00256022" w:rsidP="00256022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256022" w:rsidRDefault="00256022" w:rsidP="00256022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以延續一年級認識校園為</w:t>
      </w:r>
      <w:r w:rsidRPr="006F30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進而認識學校的靠山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半屏山。</w:t>
      </w:r>
      <w:r w:rsidRPr="006F3065">
        <w:rPr>
          <w:rFonts w:ascii="標楷體" w:eastAsia="標楷體" w:hAnsi="標楷體" w:hint="eastAsia"/>
        </w:rPr>
        <w:t>引導學生在探索學習環境的過程中，發現問題並學習與人合作，將</w:t>
      </w:r>
      <w:r>
        <w:rPr>
          <w:rFonts w:ascii="標楷體" w:eastAsia="標楷體" w:hAnsi="標楷體" w:hint="eastAsia"/>
        </w:rPr>
        <w:t>統計和簡易小書製作寫作</w:t>
      </w:r>
      <w:r w:rsidRPr="006F3065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於日常生活紀錄中</w:t>
      </w:r>
      <w:r w:rsidRPr="006F3065">
        <w:rPr>
          <w:rFonts w:ascii="標楷體" w:eastAsia="標楷體" w:hAnsi="標楷體" w:hint="eastAsia"/>
        </w:rPr>
        <w:t>。期待學生經由學習歷程中的各種引導，</w:t>
      </w:r>
      <w:r w:rsidRPr="00B060B5">
        <w:rPr>
          <w:rFonts w:ascii="標楷體" w:eastAsia="標楷體" w:hAnsi="標楷體" w:hint="eastAsia"/>
        </w:rPr>
        <w:t>發現</w:t>
      </w:r>
      <w:r w:rsidRPr="00B060B5">
        <w:rPr>
          <w:rFonts w:eastAsia="標楷體" w:hint="eastAsia"/>
          <w:noProof/>
        </w:rPr>
        <w:t>生活問題及其影響，在探索解決方法的過程中，</w:t>
      </w:r>
      <w:r w:rsidRPr="00B060B5">
        <w:rPr>
          <w:rFonts w:ascii="標楷體" w:eastAsia="標楷體" w:hAnsi="標楷體" w:hint="eastAsia"/>
        </w:rPr>
        <w:t>發展思考能力，在問題解決的實踐歷程裡，增進</w:t>
      </w:r>
      <w:r w:rsidRPr="00637E5F">
        <w:rPr>
          <w:rFonts w:eastAsia="標楷體" w:hint="eastAsia"/>
          <w:noProof/>
        </w:rPr>
        <w:t>表達個人想法</w:t>
      </w:r>
      <w:r>
        <w:rPr>
          <w:rFonts w:eastAsia="標楷體" w:hint="eastAsia"/>
          <w:noProof/>
        </w:rPr>
        <w:t>的能力，同時培養</w:t>
      </w:r>
      <w:r w:rsidRPr="00637E5F">
        <w:rPr>
          <w:rFonts w:eastAsia="標楷體" w:hint="eastAsia"/>
          <w:noProof/>
        </w:rPr>
        <w:t>理解他人感受，樂於與人互動，並與團隊成員合作</w:t>
      </w:r>
      <w:r>
        <w:rPr>
          <w:rFonts w:eastAsia="標楷體" w:hint="eastAsia"/>
          <w:noProof/>
        </w:rPr>
        <w:t>之</w:t>
      </w:r>
      <w:r w:rsidRPr="00637E5F">
        <w:rPr>
          <w:rFonts w:eastAsia="標楷體" w:hint="eastAsia"/>
          <w:noProof/>
        </w:rPr>
        <w:t>素養</w:t>
      </w:r>
      <w:r w:rsidRPr="00B060B5">
        <w:rPr>
          <w:rFonts w:ascii="標楷體" w:eastAsia="標楷體" w:hAnsi="標楷體" w:hint="eastAsia"/>
          <w:b/>
        </w:rPr>
        <w:t>。</w:t>
      </w:r>
    </w:p>
    <w:p w:rsidR="00256022" w:rsidRPr="002444FB" w:rsidRDefault="00256022" w:rsidP="0025602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語文、數學、生活領域，融入環境教育與戶外教育議題，讓學生透過觀察、體驗、討論與發表，漸進式的理解自己的學習環境，進而認同並欣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>
        <w:rPr>
          <w:rFonts w:ascii="標楷體" w:eastAsia="標楷體" w:hAnsi="標楷體" w:hint="eastAsia"/>
          <w:color w:val="000000" w:themeColor="text1"/>
        </w:rPr>
        <w:t>，以達到愛校、愛山</w:t>
      </w:r>
      <w:r w:rsidRPr="002444FB">
        <w:rPr>
          <w:rFonts w:ascii="標楷體" w:eastAsia="標楷體" w:hAnsi="標楷體" w:hint="eastAsia"/>
          <w:color w:val="000000" w:themeColor="text1"/>
        </w:rPr>
        <w:t>的目標。</w:t>
      </w:r>
    </w:p>
    <w:p w:rsidR="00256022" w:rsidRPr="00B13049" w:rsidRDefault="00256022" w:rsidP="00256022">
      <w:pPr>
        <w:rPr>
          <w:rFonts w:ascii="標楷體" w:eastAsia="標楷體" w:hAnsi="標楷體"/>
          <w:b/>
          <w:color w:val="000000"/>
        </w:rPr>
      </w:pPr>
    </w:p>
    <w:p w:rsidR="00256022" w:rsidRPr="00B13049" w:rsidRDefault="00256022" w:rsidP="00256022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256022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語文、數學、生活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256022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上學期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17節</w:t>
            </w:r>
          </w:p>
        </w:tc>
      </w:tr>
      <w:tr w:rsidR="00256022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E6140">
              <w:rPr>
                <w:rFonts w:ascii="標楷體" w:eastAsia="標楷體" w:hAnsi="標楷體" w:hint="eastAsia"/>
                <w:b/>
                <w:noProof/>
                <w:color w:val="000000"/>
              </w:rPr>
              <w:t>GO!GO!半屏山</w:t>
            </w:r>
          </w:p>
        </w:tc>
      </w:tr>
      <w:tr w:rsidR="00256022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256022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256022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256022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6022" w:rsidRPr="008D54B7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9B132C">
              <w:rPr>
                <w:rFonts w:eastAsia="標楷體" w:hint="eastAsia"/>
                <w:noProof/>
              </w:rPr>
              <w:t>具備</w:t>
            </w:r>
            <w:r>
              <w:rPr>
                <w:rFonts w:eastAsia="標楷體" w:hint="eastAsia"/>
                <w:noProof/>
              </w:rPr>
              <w:t>良好的生活習慣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促進身心健全發展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並認識個人特質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發展生命潛能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256022" w:rsidRPr="00637E5F" w:rsidRDefault="00256022" w:rsidP="00256022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256022" w:rsidRPr="004D6800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>E-B3</w:t>
            </w:r>
            <w:r w:rsidRPr="004D6800">
              <w:rPr>
                <w:rFonts w:eastAsia="標楷體" w:hint="eastAsia"/>
                <w:noProof/>
              </w:rPr>
              <w:t>具備藝術創作與欣賞的基本素養，</w:t>
            </w:r>
            <w:r>
              <w:rPr>
                <w:rFonts w:eastAsia="標楷體" w:hint="eastAsia"/>
                <w:noProof/>
              </w:rPr>
              <w:t>促進多元感官的發展</w:t>
            </w:r>
            <w:r w:rsidRPr="00637E5F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培養生活環境中的美感體驗</w:t>
            </w:r>
            <w:r w:rsidRPr="00637E5F">
              <w:rPr>
                <w:rFonts w:eastAsia="標楷體" w:hint="eastAsia"/>
                <w:noProof/>
              </w:rPr>
              <w:t>。</w:t>
            </w:r>
          </w:p>
          <w:p w:rsidR="00256022" w:rsidRPr="00637E5F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256022" w:rsidRPr="003E6140" w:rsidRDefault="00256022" w:rsidP="006B45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6022" w:rsidRPr="008D54B7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sz w:val="23"/>
                <w:szCs w:val="23"/>
              </w:rPr>
              <w:t>-E-B3</w:t>
            </w:r>
            <w:r w:rsidRPr="008D54B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256022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bCs/>
                <w:sz w:val="23"/>
                <w:szCs w:val="23"/>
              </w:rPr>
              <w:t>-E-C2</w:t>
            </w:r>
            <w:r w:rsidRPr="00B831E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56022" w:rsidRPr="00EE69C4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EE69C4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</w:t>
            </w:r>
            <w:r w:rsidRPr="00EE69C4"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Pr="00EE69C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  <w:r w:rsidRPr="00EE69C4">
              <w:rPr>
                <w:rFonts w:ascii="標楷體" w:eastAsia="標楷體" w:hAnsi="標楷體"/>
                <w:noProof/>
              </w:rPr>
              <w:t>。</w:t>
            </w:r>
            <w:r w:rsidRPr="00EE69C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69C4">
              <w:rPr>
                <w:rFonts w:ascii="標楷體" w:eastAsia="標楷體" w:hAnsi="標楷體"/>
                <w:b/>
                <w:noProof/>
              </w:rPr>
              <w:t>生活-E-A1</w:t>
            </w:r>
            <w:r w:rsidRPr="00EE69C4">
              <w:rPr>
                <w:rFonts w:ascii="標楷體" w:eastAsia="標楷體" w:hAnsi="標楷體"/>
                <w:noProof/>
              </w:rPr>
              <w:t>透過自己與外界的連結，產生自我感知並能對自</w:t>
            </w:r>
            <w:r w:rsidRPr="005F49E1">
              <w:rPr>
                <w:rFonts w:eastAsia="標楷體"/>
                <w:noProof/>
              </w:rPr>
              <w:t>己有正向的看法，進而愛惜自己，同時透過對生活事物的探索與探究，體會與感受學習的樂趣，並能主動發現問題及解決問題，持續學習。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F49E1">
              <w:rPr>
                <w:rFonts w:eastAsia="標楷體"/>
                <w:b/>
                <w:noProof/>
              </w:rPr>
              <w:t>生活</w:t>
            </w:r>
            <w:r w:rsidRPr="005F49E1">
              <w:rPr>
                <w:rFonts w:eastAsia="標楷體"/>
                <w:b/>
                <w:noProof/>
              </w:rPr>
              <w:t>-E-A2</w:t>
            </w:r>
            <w:r w:rsidRPr="005F49E1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256022" w:rsidRPr="00974583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-E-B3</w:t>
            </w:r>
            <w:r w:rsidRPr="00974583">
              <w:rPr>
                <w:rFonts w:eastAsia="標楷體"/>
                <w:noProof/>
              </w:rPr>
              <w:t>感受與體會生活中人、事、物的真、善與美，欣賞生活中美的多元形式與表現，在創作中覺察美的元素，逐漸發展美的敏覺。</w:t>
            </w:r>
          </w:p>
          <w:p w:rsidR="00256022" w:rsidRPr="003E6140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-E-C1</w:t>
            </w:r>
            <w:r w:rsidRPr="00974583">
              <w:rPr>
                <w:rFonts w:eastAsia="標楷體"/>
                <w:noProof/>
              </w:rPr>
              <w:t>覺</w:t>
            </w:r>
            <w:r w:rsidRPr="005F49E1">
              <w:rPr>
                <w:rFonts w:eastAsia="標楷體"/>
                <w:noProof/>
              </w:rPr>
              <w:t>察自己、他人和環境的關係，體會生活禮儀與團體規範的意義，</w:t>
            </w:r>
            <w:r w:rsidRPr="005F49E1">
              <w:rPr>
                <w:rFonts w:eastAsia="標楷體"/>
                <w:noProof/>
              </w:rPr>
              <w:lastRenderedPageBreak/>
              <w:t>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56022" w:rsidRPr="00B13049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15FC6">
              <w:rPr>
                <w:rFonts w:eastAsia="標楷體"/>
                <w:b/>
                <w:noProof/>
              </w:rPr>
              <w:t>生活</w:t>
            </w:r>
            <w:r w:rsidRPr="00015FC6">
              <w:rPr>
                <w:rFonts w:eastAsia="標楷體"/>
                <w:b/>
                <w:noProof/>
              </w:rPr>
              <w:t>-E-C2</w:t>
            </w:r>
            <w:r w:rsidRPr="005F49E1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256022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國語文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能學習聆聽不同的媒材，說出聆聽的內容。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與他人交談時，能適當的提問、合宜的回答，並分享想法。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</w:t>
            </w:r>
            <w:r>
              <w:rPr>
                <w:rFonts w:ascii="標楷體" w:eastAsia="標楷體" w:hAnsiTheme="minorHAnsi" w:cs="標楷體"/>
                <w:sz w:val="23"/>
                <w:szCs w:val="23"/>
              </w:rPr>
              <w:t xml:space="preserve"> 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寫出語意完整的句子、主題明確的段落。</w:t>
            </w:r>
          </w:p>
          <w:p w:rsidR="00256022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數學</w:t>
            </w:r>
          </w:p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CB4D8E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d-I-1</w:t>
            </w:r>
            <w:r w:rsidRPr="00CB4D8E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認識分類的模式，能主動蒐集資料、分類，並做簡單的呈現與說明。</w:t>
            </w:r>
          </w:p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生活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探索並分享對自己及相關人、事、物的感受與想法。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以感官和知覺探索生活中的人、事、物，覺察事物及環境的特性。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願意參與各種學習活動，表現好奇與求知探究之心。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體會學習的樂趣和成就感，主動學習新的事物。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4-I-2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使用不同的表徵符號進行表現與分享，感受創作的樂趣。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6-I-5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覺察人與環境的依存關係，進而珍惜資源，愛護環境、尊重生命。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7-I-4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能為共同的目標訂定規則或方法，一起工作並完成任務。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國語文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Ab-I-6 1,000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個常用語詞的使用。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 xml:space="preserve">Ba-I-1 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順敘法。</w:t>
            </w:r>
          </w:p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數學</w:t>
            </w:r>
          </w:p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4103DA">
              <w:rPr>
                <w:rFonts w:ascii="標楷體" w:eastAsia="標楷體" w:hAnsiTheme="minorHAnsi" w:cs="標楷體"/>
                <w:sz w:val="23"/>
                <w:szCs w:val="23"/>
              </w:rPr>
              <w:t>D-1-1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  <w:p w:rsidR="00256022" w:rsidRPr="001C4408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生活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自然環境之美的感受。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環境的探索與愛護。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C-I-2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媒材特性與符號表徵的使用。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聆聽與回應的表現。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D-I-4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共同工作並相互協助。</w:t>
            </w:r>
          </w:p>
        </w:tc>
      </w:tr>
      <w:tr w:rsidR="00256022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理解休閒活動的意義，並體會不同休閒活動</w:t>
            </w:r>
            <w:bookmarkStart w:id="2" w:name="_GoBack"/>
            <w:bookmarkEnd w:id="2"/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的樂趣。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參與討論，提供個人觀點和意見，並以口語方式表達對畫作的想法。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運用感官觀察生活中的問題與環境。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實作繪本小書創作，並能在生活中應用這項技能。</w:t>
            </w:r>
          </w:p>
        </w:tc>
      </w:tr>
      <w:tr w:rsidR="00256022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能夠解釋什麼是休閒活動，並能描述爬山帶來的愉悅感受。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積極參與小組討論，能清晰表達自己的觀點和意見，並能用口語解說自己的畫作作品。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能夠通過觀察，發現和描述生活中的問題與環境特徵。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能夠創作簡單的繪本小書，並能在實際生活情境中運用所學的創作技能。</w:t>
            </w:r>
          </w:p>
        </w:tc>
      </w:tr>
      <w:tr w:rsidR="00256022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6022" w:rsidRPr="00B13049" w:rsidRDefault="0076468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人權教育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生涯規劃教育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多元文化教育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安全教育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海洋教育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戶外教育</w:t>
            </w:r>
          </w:p>
        </w:tc>
      </w:tr>
      <w:tr w:rsidR="00256022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>人 E3 了解每個人需求的不同，並討論與遵守團體的規則。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涯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E4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認識自己的特質與興趣。</w:t>
            </w:r>
          </w:p>
          <w:p w:rsidR="00256022" w:rsidRPr="00EC77D8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參與戶外學習與自然體驗，覺知自然環境的美、平衡、與完整性。</w:t>
            </w:r>
          </w:p>
          <w:p w:rsidR="00256022" w:rsidRPr="00CE641A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覺知生物生命的美與價值，關懷動、植物的生命。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環E3了解人與自然和諧共生，進而保護重要棲地。</w:t>
            </w:r>
          </w:p>
          <w:p w:rsidR="00256022" w:rsidRPr="00BA16DC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cs="Arial"/>
                <w:sz w:val="28"/>
                <w:szCs w:val="28"/>
                <w:lang w:val="zh-TW" w:bidi="zh-TW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多E1了解自己的文化特質。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安E1了解安全教育。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安E2了解危機與安全。</w:t>
            </w:r>
          </w:p>
          <w:p w:rsidR="00256022" w:rsidRPr="00B50AEC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安E4探討日常生活應該注意的安全。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571AE9">
              <w:rPr>
                <w:rFonts w:ascii="標楷體" w:eastAsia="標楷體" w:hAnsi="標楷體"/>
                <w:sz w:val="20"/>
                <w:szCs w:val="20"/>
              </w:rPr>
              <w:t>海E11認識海洋生物與生態。</w:t>
            </w:r>
          </w:p>
          <w:p w:rsidR="00256022" w:rsidRPr="003A54C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能E1認識並了解能源與日常生活的關聯。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發展設身處地、感同身受的同理心及主動去愛的能力，察覺自己從他者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接受的各種幫助，培養感恩之心。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戶E1善用教室外、戶外及校外教學，認識生活環境（自然或人為）。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</w:t>
            </w:r>
          </w:p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力。</w:t>
            </w:r>
          </w:p>
        </w:tc>
      </w:tr>
      <w:tr w:rsidR="00256022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t>自編</w:t>
            </w:r>
          </w:p>
        </w:tc>
      </w:tr>
      <w:tr w:rsidR="00256022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半屏山的故事(維基百科)：</w:t>
            </w:r>
            <w:hyperlink r:id="rId8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半屏山的傳奇：</w:t>
            </w:r>
            <w:hyperlink r:id="rId9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http://www.jhps.cyc.edu.tw/Site1/course17.html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高雄半屏山－臺灣傳說故事：</w:t>
            </w:r>
            <w:hyperlink r:id="rId10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https://biweekly.huayuworld.org/material/336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山林神話半屏山：</w:t>
            </w:r>
            <w:hyperlink r:id="rId11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http://kstown.chukps.kh.edu.tw/lovekh/KS/ksa12/a12.htm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半屏山的由來：</w:t>
            </w:r>
            <w:hyperlink r:id="rId12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高雄小故事_水泥業肆虐過的半屏山(謝德謙)：</w:t>
            </w:r>
            <w:hyperlink r:id="rId13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http://crh.khm.gov.tw/khstory/story_info.asp?id=422</w:t>
              </w:r>
            </w:hyperlink>
          </w:p>
        </w:tc>
      </w:tr>
      <w:tr w:rsidR="00256022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256022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256022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Default="00256022" w:rsidP="006B45D4">
            <w:pPr>
              <w:widowControl/>
              <w:spacing w:beforeLines="50" w:before="180"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星期天小明在家好無聊，吵著要叔叔陪他玩，可是叔叔說想去運動爬山，叔叔問小明說，你讀屏山國小，知道屏山國小是因為在半屏山的下面，那半屏山為什麼會叫做半屏山呢？你有沒有去爬過半屏山呢？</w:t>
            </w:r>
          </w:p>
          <w:p w:rsidR="00256022" w:rsidRDefault="00256022" w:rsidP="006B45D4">
            <w:pPr>
              <w:widowControl/>
              <w:spacing w:beforeLines="50" w:before="18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如果是你：你知道半屏山的由來嗎？你有去體驗過爬半屏山嗎？</w:t>
            </w:r>
          </w:p>
          <w:p w:rsidR="00256022" w:rsidRPr="00EA5BF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活動一、超級小記者</w:t>
            </w:r>
          </w:p>
          <w:p w:rsidR="00256022" w:rsidRPr="000D1DC3" w:rsidRDefault="00256022" w:rsidP="006B45D4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小朋友，你們星期六和星期日都在做什麼呢？爸媽如果在上班，你在家會做什麼呢？</w:t>
            </w:r>
          </w:p>
          <w:p w:rsidR="00256022" w:rsidRPr="009954DC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1-1討論休閒活動的方式、內容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室內和室外的活動區分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256022" w:rsidRPr="009954DC" w:rsidRDefault="00256022" w:rsidP="006B45D4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1-2練習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訪問的禮貌和訪問用語。</w:t>
            </w:r>
          </w:p>
          <w:p w:rsidR="00256022" w:rsidRPr="009954DC" w:rsidRDefault="00256022" w:rsidP="006B45D4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lastRenderedPageBreak/>
              <w:t xml:space="preserve">  1-3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訪問家人的「休閒活動」項目並做紀錄。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1-4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在課堂上做「口頭報告」，分享自己和家人的休閒活動。</w:t>
            </w:r>
          </w:p>
          <w:p w:rsidR="00256022" w:rsidRPr="001B6680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活動二、休閒活動大調查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小朋友，我們在1下數學學過做紀錄！那我們可不可以來調查一下我們班的小朋友，在假日時最常做的休閒活動是什麼？看看你自己是不是假日時和多數同學都做一樣的活動。</w:t>
            </w:r>
          </w:p>
          <w:p w:rsidR="00256022" w:rsidRPr="002126AB" w:rsidRDefault="00256022" w:rsidP="006B45D4">
            <w:pPr>
              <w:pStyle w:val="Default"/>
              <w:spacing w:line="360" w:lineRule="exact"/>
              <w:jc w:val="both"/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上台發表和記錄在黑板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分享自己如何安排時間、個人</w:t>
            </w:r>
            <w:r w:rsidRPr="002126AB">
              <w:rPr>
                <w:rFonts w:asciiTheme="minorEastAsia" w:eastAsia="新細明體" w:hAnsiTheme="minorEastAsia" w:cs="Times New Roman" w:hint="eastAsia"/>
                <w:color w:val="auto"/>
                <w:kern w:val="2"/>
                <w:sz w:val="20"/>
                <w:szCs w:val="20"/>
              </w:rPr>
              <w:t>休閒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生活的經驗。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2-2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進行統計和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各類休閒生活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分類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256022" w:rsidRDefault="00256022" w:rsidP="006B45D4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活動三、半屏山傳奇</w:t>
            </w:r>
          </w:p>
          <w:p w:rsidR="00256022" w:rsidRPr="00ED1517" w:rsidRDefault="00256022" w:rsidP="006B45D4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一年級的認識校徽活動中，我們已經知道我們學校因為在半屏山旁邊，所以叫做屏山國小。那半屏山的名字又是怎麼來的呢？為什麼不叫屏山就好？要加是一個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」呢？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-1半屏山的老故事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56022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256022" w:rsidRPr="00066458" w:rsidRDefault="00256022" w:rsidP="006B45D4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」（puànn-pîng），就是「半邊」的意思，後來雅化成同音的「半屏」。(維基百科)</w:t>
            </w:r>
          </w:p>
          <w:p w:rsidR="00256022" w:rsidRPr="00961BE0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256022" w:rsidRPr="003B72BD" w:rsidRDefault="00256022" w:rsidP="006B45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4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256022" w:rsidRPr="00F734C5" w:rsidRDefault="00256022" w:rsidP="006B45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5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256022" w:rsidRPr="0083785C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在1960年至1970年代，戰後臺灣首波經濟建設陸續推動，水泥需求量更急速攀升。 自此，人均水泥用量更長期居世界第一。因為，半屏山主要是由石灰岩所構成，石灰岩則係生產水泥的主原料；所以，自1956年起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山的東南側便陸續設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立東南、正泰、建臺三家水泥公司。如此，也開始半屏山被肆虐的命運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hyperlink r:id="rId16" w:history="1">
              <w:r w:rsidRPr="006E79FB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高雄小故事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3-2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小組四格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圖畫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創作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：誠實的人物介紹分享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F734C5">
              <w:rPr>
                <w:rFonts w:asciiTheme="minorEastAsia" w:hAnsiTheme="minorEastAsia" w:hint="eastAsia"/>
                <w:sz w:val="20"/>
                <w:szCs w:val="20"/>
              </w:rPr>
              <w:t>可分享看過誠實的書籍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身邊的人事蹟介紹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賣湯圓的爺爺故事解述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三種型式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都可以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小組分工四格繪畫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3-3小組上台看圖介紹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活動四、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超級任務</w:t>
            </w:r>
          </w:p>
          <w:p w:rsidR="00256022" w:rsidRDefault="00256022" w:rsidP="006B45D4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小朋友，假日你有和家人去爬山嗎？你們會準備什麼呢？要怎麼穿才適當，還會帶哪些東西呢？</w:t>
            </w:r>
          </w:p>
          <w:p w:rsidR="00256022" w:rsidRDefault="00256022" w:rsidP="006B45D4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A5345E">
              <w:rPr>
                <w:rFonts w:asciiTheme="minorEastAsia" w:hAnsiTheme="minorEastAsia" w:hint="eastAsia"/>
                <w:b/>
                <w:sz w:val="20"/>
                <w:szCs w:val="20"/>
              </w:rPr>
              <w:t>4-1討論「爬山」的注意事項及行前準備工作。</w:t>
            </w:r>
          </w:p>
          <w:p w:rsidR="00256022" w:rsidRPr="00A5345E" w:rsidRDefault="00256022" w:rsidP="006B45D4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4-2討論爬山容易遇到的問題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及解決方法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活動五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Go!G0!半屏山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每天下課都能看到半屏山，經過幾週的討論學習，我們也知道半屏山的由來，今天終於要去爬半屏山囉!有沒有很期待啊!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5-1實地爬半屏山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5-2觀察半屏山步道的顏色(印證石灰岩地質)、植物、昆蟲或動物</w:t>
            </w:r>
          </w:p>
          <w:p w:rsidR="00256022" w:rsidRPr="00C929DD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5-3從休憩涼亭觀賞周圍地標位置：</w:t>
            </w:r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屏山國小、蓮池潭、世運主場館、高鐵左營站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活動六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半屏山遊記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爬完半屏山後，你覺得半屏山有哪些美好之處呢？把你看到的、聽到的，用小書把它紀錄下來吧!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手作書製作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四開畫紙摺8格的四頁書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複習2上生活課教過的書的架構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封面(書名)、內容</w:t>
            </w:r>
            <w:r>
              <w:rPr>
                <w:rFonts w:ascii="新細明體" w:hAnsi="新細明體" w:hint="eastAsia"/>
                <w:sz w:val="20"/>
                <w:szCs w:val="20"/>
              </w:rPr>
              <w:t>(文字和插圖)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、封底(作者、出</w:t>
            </w:r>
          </w:p>
          <w:p w:rsidR="00256022" w:rsidRPr="00E944E9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版社、出版日期)</w:t>
            </w:r>
          </w:p>
          <w:p w:rsidR="00256022" w:rsidRPr="00C929DD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-3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寫作練習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C74053">
              <w:rPr>
                <w:rFonts w:ascii="新細明體" w:hAnsi="新細明體" w:hint="eastAsia"/>
                <w:sz w:val="20"/>
                <w:szCs w:val="20"/>
              </w:rPr>
              <w:t>小書遊記(開始、經過、結果)</w:t>
            </w:r>
          </w:p>
          <w:p w:rsidR="00256022" w:rsidRPr="00DE7330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4053">
              <w:rPr>
                <w:rFonts w:asciiTheme="minorEastAsia" w:hAnsiTheme="minorEastAsia" w:hint="eastAsia"/>
                <w:b/>
                <w:sz w:val="20"/>
                <w:szCs w:val="20"/>
              </w:rPr>
              <w:t>6-4發表與欣賞：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上台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介紹小書</w:t>
            </w:r>
            <w:r>
              <w:rPr>
                <w:rFonts w:ascii="新細明體" w:hAnsi="新細明體" w:hint="eastAsia"/>
                <w:sz w:val="20"/>
                <w:szCs w:val="20"/>
              </w:rPr>
              <w:t>，交換小書閱讀</w:t>
            </w:r>
          </w:p>
          <w:p w:rsidR="00256022" w:rsidRDefault="00256022" w:rsidP="006B45D4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經過這學期對半屏山的認識，你們已經體會爬山的樂趣，假日就安排一下全家去爬屏山，讓大家都有健康的休閒活動喔！</w:t>
            </w:r>
          </w:p>
          <w:p w:rsidR="00256022" w:rsidRPr="00EE5976" w:rsidRDefault="00256022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課程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  <w:p w:rsidR="00256022" w:rsidRPr="00B13049" w:rsidRDefault="00256022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Pr="00785A0C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256022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256022" w:rsidRDefault="00256022" w:rsidP="00256022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要釐清休閒活動的</w:t>
            </w:r>
            <w:r>
              <w:rPr>
                <w:rFonts w:ascii="Times New Roman" w:eastAsia="標楷體" w:hAnsi="Times New Roman" w:hint="eastAsia"/>
                <w:noProof/>
              </w:rPr>
              <w:lastRenderedPageBreak/>
              <w:t>正確概念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投影設備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四開畫紙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參考書籍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屏山生態西遊記</w:t>
            </w: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半屏山</w:t>
            </w:r>
            <w:r w:rsidRPr="00061FBE">
              <w:rPr>
                <w:rFonts w:eastAsia="標楷體"/>
                <w:noProof/>
                <w:u w:val="wave"/>
              </w:rPr>
              <w:t>▪</w:t>
            </w: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過五關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交通指揮棒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哨子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四開圖畫紙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剪刀</w:t>
            </w:r>
          </w:p>
          <w:p w:rsidR="00256022" w:rsidRPr="00785A0C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旋轉蠟筆</w:t>
            </w:r>
          </w:p>
        </w:tc>
      </w:tr>
    </w:tbl>
    <w:p w:rsidR="00256022" w:rsidRDefault="00256022" w:rsidP="00256022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256022" w:rsidRDefault="00256022" w:rsidP="00256022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56022" w:rsidRPr="00B13049" w:rsidRDefault="00256022" w:rsidP="00256022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  <w:bookmarkEnd w:id="0"/>
    </w:p>
    <w:p w:rsidR="00256022" w:rsidRPr="00B13049" w:rsidRDefault="00256022" w:rsidP="00256022">
      <w:pPr>
        <w:widowControl/>
        <w:rPr>
          <w:rFonts w:eastAsia="標楷體" w:cs="細明體"/>
          <w:b/>
        </w:rPr>
      </w:pPr>
      <w:r w:rsidRPr="00B13049">
        <w:rPr>
          <w:rFonts w:ascii="Calibri" w:hAnsi="Calibri" w:hint="eastAsia"/>
          <w:b/>
        </w:rPr>
        <w:t>評量標準與評分指引</w:t>
      </w:r>
      <w:bookmarkEnd w:id="1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256022" w:rsidRPr="006A3CEF" w:rsidTr="006B45D4">
        <w:trPr>
          <w:trHeight w:val="843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41" w:type="dxa"/>
            <w:gridSpan w:val="5"/>
            <w:vAlign w:val="center"/>
          </w:tcPr>
          <w:p w:rsidR="00256022" w:rsidRPr="00ED16D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透過認識半屏山的由來和體驗爬山的樂趣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能以小書遊記來呈現。</w:t>
            </w:r>
          </w:p>
        </w:tc>
      </w:tr>
      <w:tr w:rsidR="00256022" w:rsidRPr="006A3CEF" w:rsidTr="006B45D4">
        <w:trPr>
          <w:trHeight w:val="993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41" w:type="dxa"/>
            <w:gridSpan w:val="5"/>
            <w:vAlign w:val="center"/>
          </w:tcPr>
          <w:p w:rsidR="00256022" w:rsidRPr="00ED16D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能夠完成小書遊記</w:t>
            </w:r>
            <w:r>
              <w:rPr>
                <w:rFonts w:ascii="標楷體" w:eastAsia="標楷體" w:hAnsi="標楷體" w:hint="eastAsia"/>
                <w:b/>
                <w:noProof/>
              </w:rPr>
              <w:t>和分享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256022" w:rsidRPr="006A3CEF" w:rsidTr="006B45D4">
        <w:trPr>
          <w:trHeight w:val="831"/>
        </w:trPr>
        <w:tc>
          <w:tcPr>
            <w:tcW w:w="9889" w:type="dxa"/>
            <w:gridSpan w:val="7"/>
            <w:vAlign w:val="center"/>
          </w:tcPr>
          <w:p w:rsidR="00256022" w:rsidRPr="008C6450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56022" w:rsidRPr="006A3CEF" w:rsidTr="006B45D4">
        <w:trPr>
          <w:trHeight w:val="992"/>
        </w:trPr>
        <w:tc>
          <w:tcPr>
            <w:tcW w:w="918" w:type="dxa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0" w:type="dxa"/>
            <w:vMerge w:val="restart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66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01" w:type="dxa"/>
            <w:vAlign w:val="center"/>
          </w:tcPr>
          <w:p w:rsidR="00256022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672" w:type="dxa"/>
            <w:vAlign w:val="center"/>
          </w:tcPr>
          <w:p w:rsidR="00256022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加油喔</w:t>
            </w:r>
          </w:p>
        </w:tc>
      </w:tr>
      <w:tr w:rsidR="00256022" w:rsidRPr="006A3CEF" w:rsidTr="006B45D4">
        <w:trPr>
          <w:trHeight w:val="2437"/>
        </w:trPr>
        <w:tc>
          <w:tcPr>
            <w:tcW w:w="918" w:type="dxa"/>
            <w:vAlign w:val="center"/>
          </w:tcPr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半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山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遊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</w:tc>
        <w:tc>
          <w:tcPr>
            <w:tcW w:w="630" w:type="dxa"/>
            <w:vMerge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66" w:type="dxa"/>
            <w:vAlign w:val="center"/>
          </w:tcPr>
          <w:p w:rsidR="00256022" w:rsidRPr="002D1535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正確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完成書的架構，並4段落清楚描繪寫景遊記，且能大方而清晰的上台介紹小書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60128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能完成書的架構，並段落描繪寫景遊記，且能清晰的上台介紹小書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60128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能簡單完成書的架構，並簡單描繪2樣寫景遊記，且能上台介紹小書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在他人協助下，能完成書的架構，並簡單描繪寫景遊記，且能上台介紹小書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72" w:type="dxa"/>
            <w:vAlign w:val="center"/>
          </w:tcPr>
          <w:p w:rsidR="00256022" w:rsidRPr="00014A4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256022" w:rsidRPr="006A3CEF" w:rsidTr="006B45D4">
        <w:trPr>
          <w:trHeight w:val="1644"/>
        </w:trPr>
        <w:tc>
          <w:tcPr>
            <w:tcW w:w="1548" w:type="dxa"/>
            <w:gridSpan w:val="2"/>
            <w:vAlign w:val="center"/>
          </w:tcPr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566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完成書的架構95%以上</w:t>
            </w:r>
          </w:p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2.分享小書時95%的人能聽清楚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80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2.分享小書時80%的人能聽清楚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70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2.分享小書時70%的人能聽清楚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50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2.分享小書時50%的人能聽清楚</w:t>
            </w:r>
          </w:p>
        </w:tc>
        <w:tc>
          <w:tcPr>
            <w:tcW w:w="1672" w:type="dxa"/>
            <w:vAlign w:val="center"/>
          </w:tcPr>
          <w:p w:rsidR="00256022" w:rsidRPr="009C04BE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256022" w:rsidRPr="006A3CEF" w:rsidTr="006B45D4">
        <w:trPr>
          <w:trHeight w:val="1754"/>
        </w:trPr>
        <w:tc>
          <w:tcPr>
            <w:tcW w:w="1548" w:type="dxa"/>
            <w:gridSpan w:val="2"/>
            <w:vAlign w:val="center"/>
          </w:tcPr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  <w:p w:rsidR="00256022" w:rsidRPr="00E94E64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8341" w:type="dxa"/>
            <w:gridSpan w:val="5"/>
            <w:vAlign w:val="center"/>
          </w:tcPr>
          <w:p w:rsidR="00256022" w:rsidRPr="00A212FC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256022" w:rsidRPr="00E94E64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團體討論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檢核表</w:t>
            </w:r>
          </w:p>
        </w:tc>
      </w:tr>
      <w:tr w:rsidR="00256022" w:rsidRPr="006A3CEF" w:rsidTr="006B45D4">
        <w:trPr>
          <w:trHeight w:val="1372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分數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66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  <w:r w:rsidRPr="006A3CEF">
              <w:rPr>
                <w:rFonts w:hint="eastAsia"/>
                <w:color w:val="000000" w:themeColor="text1"/>
              </w:rPr>
              <w:t>-89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84-86</w:t>
            </w:r>
          </w:p>
        </w:tc>
        <w:tc>
          <w:tcPr>
            <w:tcW w:w="1672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80-83</w:t>
            </w:r>
          </w:p>
        </w:tc>
      </w:tr>
    </w:tbl>
    <w:p w:rsidR="00256022" w:rsidRPr="00B13049" w:rsidRDefault="00256022" w:rsidP="00256022">
      <w:pPr>
        <w:widowControl/>
        <w:rPr>
          <w:rFonts w:eastAsia="標楷體" w:cs="細明體"/>
          <w:b/>
        </w:rPr>
      </w:pPr>
    </w:p>
    <w:p w:rsidR="00150DDA" w:rsidRPr="00256022" w:rsidRDefault="00150DDA" w:rsidP="00256022"/>
    <w:sectPr w:rsidR="00150DDA" w:rsidRPr="00256022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2B" w:rsidRDefault="00326A2B" w:rsidP="00197879">
      <w:r>
        <w:separator/>
      </w:r>
    </w:p>
  </w:endnote>
  <w:endnote w:type="continuationSeparator" w:id="0">
    <w:p w:rsidR="00326A2B" w:rsidRDefault="00326A2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2B" w:rsidRDefault="00326A2B" w:rsidP="00197879">
      <w:r>
        <w:separator/>
      </w:r>
    </w:p>
  </w:footnote>
  <w:footnote w:type="continuationSeparator" w:id="0">
    <w:p w:rsidR="00326A2B" w:rsidRDefault="00326A2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E"/>
    <w:multiLevelType w:val="hybridMultilevel"/>
    <w:tmpl w:val="D7346FB6"/>
    <w:lvl w:ilvl="0" w:tplc="A6A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F75B7"/>
    <w:multiLevelType w:val="hybridMultilevel"/>
    <w:tmpl w:val="9588F486"/>
    <w:lvl w:ilvl="0" w:tplc="4E4E78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C42AFA"/>
    <w:multiLevelType w:val="hybridMultilevel"/>
    <w:tmpl w:val="E1C61AF4"/>
    <w:lvl w:ilvl="0" w:tplc="582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2"/>
  </w:num>
  <w:num w:numId="5">
    <w:abstractNumId w:val="4"/>
  </w:num>
  <w:num w:numId="6">
    <w:abstractNumId w:val="10"/>
  </w:num>
  <w:num w:numId="7">
    <w:abstractNumId w:val="25"/>
  </w:num>
  <w:num w:numId="8">
    <w:abstractNumId w:val="8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33"/>
  </w:num>
  <w:num w:numId="20">
    <w:abstractNumId w:val="6"/>
  </w:num>
  <w:num w:numId="21">
    <w:abstractNumId w:val="15"/>
  </w:num>
  <w:num w:numId="22">
    <w:abstractNumId w:val="18"/>
  </w:num>
  <w:num w:numId="23">
    <w:abstractNumId w:val="30"/>
  </w:num>
  <w:num w:numId="24">
    <w:abstractNumId w:val="20"/>
  </w:num>
  <w:num w:numId="25">
    <w:abstractNumId w:val="9"/>
  </w:num>
  <w:num w:numId="26">
    <w:abstractNumId w:val="19"/>
  </w:num>
  <w:num w:numId="27">
    <w:abstractNumId w:val="22"/>
  </w:num>
  <w:num w:numId="28">
    <w:abstractNumId w:val="35"/>
  </w:num>
  <w:num w:numId="29">
    <w:abstractNumId w:val="28"/>
  </w:num>
  <w:num w:numId="30">
    <w:abstractNumId w:val="29"/>
  </w:num>
  <w:num w:numId="31">
    <w:abstractNumId w:val="31"/>
  </w:num>
  <w:num w:numId="32">
    <w:abstractNumId w:val="1"/>
  </w:num>
  <w:num w:numId="33">
    <w:abstractNumId w:val="12"/>
  </w:num>
  <w:num w:numId="34">
    <w:abstractNumId w:val="0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14A4A"/>
    <w:rsid w:val="00015FC6"/>
    <w:rsid w:val="000263C5"/>
    <w:rsid w:val="00037CF0"/>
    <w:rsid w:val="000535DF"/>
    <w:rsid w:val="00060063"/>
    <w:rsid w:val="00060B5E"/>
    <w:rsid w:val="00061FBE"/>
    <w:rsid w:val="00066458"/>
    <w:rsid w:val="000722CF"/>
    <w:rsid w:val="00081AAC"/>
    <w:rsid w:val="000873CC"/>
    <w:rsid w:val="00097EC3"/>
    <w:rsid w:val="000A1141"/>
    <w:rsid w:val="000A1E10"/>
    <w:rsid w:val="000A2EEA"/>
    <w:rsid w:val="000C338C"/>
    <w:rsid w:val="000C5DF4"/>
    <w:rsid w:val="000C5FA0"/>
    <w:rsid w:val="000C6456"/>
    <w:rsid w:val="000C6F87"/>
    <w:rsid w:val="000D1DC3"/>
    <w:rsid w:val="000D2BF4"/>
    <w:rsid w:val="000E0CB0"/>
    <w:rsid w:val="000E0F38"/>
    <w:rsid w:val="000E41EF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3F86"/>
    <w:rsid w:val="0013256C"/>
    <w:rsid w:val="00141926"/>
    <w:rsid w:val="001437BC"/>
    <w:rsid w:val="00145F9D"/>
    <w:rsid w:val="001467AA"/>
    <w:rsid w:val="00150DDA"/>
    <w:rsid w:val="00155979"/>
    <w:rsid w:val="00156792"/>
    <w:rsid w:val="00177AE6"/>
    <w:rsid w:val="00183342"/>
    <w:rsid w:val="001873E6"/>
    <w:rsid w:val="00191228"/>
    <w:rsid w:val="00192275"/>
    <w:rsid w:val="00197879"/>
    <w:rsid w:val="00197FDE"/>
    <w:rsid w:val="001A72C9"/>
    <w:rsid w:val="001B239D"/>
    <w:rsid w:val="001B2CB5"/>
    <w:rsid w:val="001B6680"/>
    <w:rsid w:val="001B6F8D"/>
    <w:rsid w:val="001C2A27"/>
    <w:rsid w:val="001C41C4"/>
    <w:rsid w:val="001C4408"/>
    <w:rsid w:val="001D0BB5"/>
    <w:rsid w:val="001D5046"/>
    <w:rsid w:val="001E23F4"/>
    <w:rsid w:val="001F4D08"/>
    <w:rsid w:val="001F57FA"/>
    <w:rsid w:val="001F7F55"/>
    <w:rsid w:val="002001F6"/>
    <w:rsid w:val="0020123A"/>
    <w:rsid w:val="00204FD5"/>
    <w:rsid w:val="00205C77"/>
    <w:rsid w:val="00207B0C"/>
    <w:rsid w:val="00210794"/>
    <w:rsid w:val="002126AB"/>
    <w:rsid w:val="0021433A"/>
    <w:rsid w:val="002144C3"/>
    <w:rsid w:val="00217E45"/>
    <w:rsid w:val="0022125C"/>
    <w:rsid w:val="00222955"/>
    <w:rsid w:val="00224658"/>
    <w:rsid w:val="00230EC4"/>
    <w:rsid w:val="002377E4"/>
    <w:rsid w:val="00240363"/>
    <w:rsid w:val="00240CE6"/>
    <w:rsid w:val="002444FB"/>
    <w:rsid w:val="00245FE6"/>
    <w:rsid w:val="002541B1"/>
    <w:rsid w:val="0025541A"/>
    <w:rsid w:val="00256022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2AF"/>
    <w:rsid w:val="0028278B"/>
    <w:rsid w:val="002901A1"/>
    <w:rsid w:val="002919A4"/>
    <w:rsid w:val="00291E0F"/>
    <w:rsid w:val="002934D1"/>
    <w:rsid w:val="00293809"/>
    <w:rsid w:val="0029482A"/>
    <w:rsid w:val="00295237"/>
    <w:rsid w:val="00296F9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D1535"/>
    <w:rsid w:val="002E1D5C"/>
    <w:rsid w:val="002E2B16"/>
    <w:rsid w:val="002E5291"/>
    <w:rsid w:val="002F0C87"/>
    <w:rsid w:val="002F0F0F"/>
    <w:rsid w:val="002F1B15"/>
    <w:rsid w:val="002F21F1"/>
    <w:rsid w:val="002F3E85"/>
    <w:rsid w:val="002F52E2"/>
    <w:rsid w:val="002F6DF6"/>
    <w:rsid w:val="00326A2B"/>
    <w:rsid w:val="00327E69"/>
    <w:rsid w:val="00361F21"/>
    <w:rsid w:val="00362689"/>
    <w:rsid w:val="00367631"/>
    <w:rsid w:val="00367782"/>
    <w:rsid w:val="0038369C"/>
    <w:rsid w:val="003877AC"/>
    <w:rsid w:val="00390754"/>
    <w:rsid w:val="003A40C8"/>
    <w:rsid w:val="003A4F9E"/>
    <w:rsid w:val="003A54CE"/>
    <w:rsid w:val="003A5F16"/>
    <w:rsid w:val="003B2376"/>
    <w:rsid w:val="003B454E"/>
    <w:rsid w:val="003B72BD"/>
    <w:rsid w:val="003C050D"/>
    <w:rsid w:val="003C363C"/>
    <w:rsid w:val="003C3C09"/>
    <w:rsid w:val="003D120A"/>
    <w:rsid w:val="003D4C19"/>
    <w:rsid w:val="003D4C6B"/>
    <w:rsid w:val="003D5528"/>
    <w:rsid w:val="003E08FB"/>
    <w:rsid w:val="003F1037"/>
    <w:rsid w:val="004031DF"/>
    <w:rsid w:val="00406480"/>
    <w:rsid w:val="004103DA"/>
    <w:rsid w:val="004230FC"/>
    <w:rsid w:val="004356B5"/>
    <w:rsid w:val="0043695E"/>
    <w:rsid w:val="00440E45"/>
    <w:rsid w:val="00446070"/>
    <w:rsid w:val="0046065A"/>
    <w:rsid w:val="00466C9F"/>
    <w:rsid w:val="00471C35"/>
    <w:rsid w:val="00475E8E"/>
    <w:rsid w:val="00480ECA"/>
    <w:rsid w:val="00482421"/>
    <w:rsid w:val="00485CF2"/>
    <w:rsid w:val="0049382D"/>
    <w:rsid w:val="004B0A86"/>
    <w:rsid w:val="004B4BBC"/>
    <w:rsid w:val="004B5EE0"/>
    <w:rsid w:val="004C1E0E"/>
    <w:rsid w:val="004C25CA"/>
    <w:rsid w:val="004C3EB6"/>
    <w:rsid w:val="004C3F19"/>
    <w:rsid w:val="004C6FC3"/>
    <w:rsid w:val="004C7B6B"/>
    <w:rsid w:val="004D36B2"/>
    <w:rsid w:val="004D6800"/>
    <w:rsid w:val="004E03A1"/>
    <w:rsid w:val="004E0720"/>
    <w:rsid w:val="004E3A51"/>
    <w:rsid w:val="004F4B41"/>
    <w:rsid w:val="00504502"/>
    <w:rsid w:val="00511C84"/>
    <w:rsid w:val="00515045"/>
    <w:rsid w:val="00515CA7"/>
    <w:rsid w:val="00517035"/>
    <w:rsid w:val="00522731"/>
    <w:rsid w:val="005227C1"/>
    <w:rsid w:val="00526D20"/>
    <w:rsid w:val="00526E81"/>
    <w:rsid w:val="0053281B"/>
    <w:rsid w:val="00533E01"/>
    <w:rsid w:val="0053489A"/>
    <w:rsid w:val="00540242"/>
    <w:rsid w:val="005427E2"/>
    <w:rsid w:val="00552018"/>
    <w:rsid w:val="00557C19"/>
    <w:rsid w:val="0056069A"/>
    <w:rsid w:val="00561F38"/>
    <w:rsid w:val="00566C83"/>
    <w:rsid w:val="00566CA8"/>
    <w:rsid w:val="00567BDE"/>
    <w:rsid w:val="00571AE9"/>
    <w:rsid w:val="0057472B"/>
    <w:rsid w:val="005817EB"/>
    <w:rsid w:val="00585841"/>
    <w:rsid w:val="00591989"/>
    <w:rsid w:val="00595B15"/>
    <w:rsid w:val="005A4045"/>
    <w:rsid w:val="005A5C3C"/>
    <w:rsid w:val="005B0477"/>
    <w:rsid w:val="005B1135"/>
    <w:rsid w:val="005B1D7F"/>
    <w:rsid w:val="005B373B"/>
    <w:rsid w:val="005B4B05"/>
    <w:rsid w:val="005B7AD3"/>
    <w:rsid w:val="005C4636"/>
    <w:rsid w:val="005E0782"/>
    <w:rsid w:val="005E0D91"/>
    <w:rsid w:val="005E53D9"/>
    <w:rsid w:val="005E6C24"/>
    <w:rsid w:val="005F1C16"/>
    <w:rsid w:val="005F303E"/>
    <w:rsid w:val="005F4979"/>
    <w:rsid w:val="005F49E1"/>
    <w:rsid w:val="006001C9"/>
    <w:rsid w:val="00600957"/>
    <w:rsid w:val="00600F33"/>
    <w:rsid w:val="0060452A"/>
    <w:rsid w:val="0060474B"/>
    <w:rsid w:val="00604E71"/>
    <w:rsid w:val="006071E1"/>
    <w:rsid w:val="00611F13"/>
    <w:rsid w:val="00612F68"/>
    <w:rsid w:val="00622225"/>
    <w:rsid w:val="00624B2F"/>
    <w:rsid w:val="00626298"/>
    <w:rsid w:val="006263B0"/>
    <w:rsid w:val="0063019E"/>
    <w:rsid w:val="006303F0"/>
    <w:rsid w:val="006337D4"/>
    <w:rsid w:val="0063650B"/>
    <w:rsid w:val="00637E5F"/>
    <w:rsid w:val="006527CD"/>
    <w:rsid w:val="0066246E"/>
    <w:rsid w:val="00667129"/>
    <w:rsid w:val="00676A01"/>
    <w:rsid w:val="0067772B"/>
    <w:rsid w:val="00681B03"/>
    <w:rsid w:val="006836D5"/>
    <w:rsid w:val="00684DF2"/>
    <w:rsid w:val="006854D4"/>
    <w:rsid w:val="00687E22"/>
    <w:rsid w:val="0069043A"/>
    <w:rsid w:val="006A1802"/>
    <w:rsid w:val="006A5208"/>
    <w:rsid w:val="006A69F8"/>
    <w:rsid w:val="006B296D"/>
    <w:rsid w:val="006B57AD"/>
    <w:rsid w:val="006C09D1"/>
    <w:rsid w:val="006C1A69"/>
    <w:rsid w:val="006C4C2C"/>
    <w:rsid w:val="006D546D"/>
    <w:rsid w:val="006E3D22"/>
    <w:rsid w:val="006E4D67"/>
    <w:rsid w:val="006E79FB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6990"/>
    <w:rsid w:val="007322CB"/>
    <w:rsid w:val="00740820"/>
    <w:rsid w:val="007514CC"/>
    <w:rsid w:val="00757F59"/>
    <w:rsid w:val="007613C1"/>
    <w:rsid w:val="007627DD"/>
    <w:rsid w:val="0076468E"/>
    <w:rsid w:val="00775903"/>
    <w:rsid w:val="00777431"/>
    <w:rsid w:val="007839ED"/>
    <w:rsid w:val="00783DC1"/>
    <w:rsid w:val="00784321"/>
    <w:rsid w:val="00785A0C"/>
    <w:rsid w:val="00792FBB"/>
    <w:rsid w:val="00795E95"/>
    <w:rsid w:val="007A1F18"/>
    <w:rsid w:val="007A3CA4"/>
    <w:rsid w:val="007A3DB1"/>
    <w:rsid w:val="007A3E6E"/>
    <w:rsid w:val="007A6268"/>
    <w:rsid w:val="007A6772"/>
    <w:rsid w:val="007B10AA"/>
    <w:rsid w:val="007B1FAF"/>
    <w:rsid w:val="007B7E0D"/>
    <w:rsid w:val="007C3732"/>
    <w:rsid w:val="007C3CA8"/>
    <w:rsid w:val="007D6690"/>
    <w:rsid w:val="007E002D"/>
    <w:rsid w:val="007E353B"/>
    <w:rsid w:val="007F2F86"/>
    <w:rsid w:val="007F3E99"/>
    <w:rsid w:val="007F5019"/>
    <w:rsid w:val="007F5D42"/>
    <w:rsid w:val="00801110"/>
    <w:rsid w:val="00823A8C"/>
    <w:rsid w:val="008259DA"/>
    <w:rsid w:val="00826760"/>
    <w:rsid w:val="00826E1A"/>
    <w:rsid w:val="008313DF"/>
    <w:rsid w:val="0083785C"/>
    <w:rsid w:val="00851682"/>
    <w:rsid w:val="008540C3"/>
    <w:rsid w:val="00863DAA"/>
    <w:rsid w:val="008672B7"/>
    <w:rsid w:val="008724FD"/>
    <w:rsid w:val="008736AE"/>
    <w:rsid w:val="00874D19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54B7"/>
    <w:rsid w:val="008E4867"/>
    <w:rsid w:val="008F18DA"/>
    <w:rsid w:val="008F1A21"/>
    <w:rsid w:val="008F576A"/>
    <w:rsid w:val="008F599B"/>
    <w:rsid w:val="00901506"/>
    <w:rsid w:val="0090280E"/>
    <w:rsid w:val="00904150"/>
    <w:rsid w:val="00912243"/>
    <w:rsid w:val="0091301A"/>
    <w:rsid w:val="0092267E"/>
    <w:rsid w:val="00932870"/>
    <w:rsid w:val="0093528B"/>
    <w:rsid w:val="00950444"/>
    <w:rsid w:val="00950D55"/>
    <w:rsid w:val="00961BE0"/>
    <w:rsid w:val="009623B6"/>
    <w:rsid w:val="00965E9F"/>
    <w:rsid w:val="0096640F"/>
    <w:rsid w:val="0097268D"/>
    <w:rsid w:val="00974583"/>
    <w:rsid w:val="00977F9D"/>
    <w:rsid w:val="009800A7"/>
    <w:rsid w:val="009833F1"/>
    <w:rsid w:val="0099007D"/>
    <w:rsid w:val="00991425"/>
    <w:rsid w:val="009954DC"/>
    <w:rsid w:val="009A09FF"/>
    <w:rsid w:val="009B132C"/>
    <w:rsid w:val="009B7FB1"/>
    <w:rsid w:val="009C04BE"/>
    <w:rsid w:val="009C2251"/>
    <w:rsid w:val="009C5775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1ADF"/>
    <w:rsid w:val="00A333CE"/>
    <w:rsid w:val="00A33680"/>
    <w:rsid w:val="00A504D2"/>
    <w:rsid w:val="00A508BA"/>
    <w:rsid w:val="00A5345E"/>
    <w:rsid w:val="00A625ED"/>
    <w:rsid w:val="00A71059"/>
    <w:rsid w:val="00A726C3"/>
    <w:rsid w:val="00A74795"/>
    <w:rsid w:val="00A830E6"/>
    <w:rsid w:val="00A832D8"/>
    <w:rsid w:val="00A91428"/>
    <w:rsid w:val="00A9273F"/>
    <w:rsid w:val="00A97C4C"/>
    <w:rsid w:val="00AA7240"/>
    <w:rsid w:val="00AA7D3A"/>
    <w:rsid w:val="00AB1886"/>
    <w:rsid w:val="00AB2FDD"/>
    <w:rsid w:val="00AB3214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0F43"/>
    <w:rsid w:val="00AF29D5"/>
    <w:rsid w:val="00AF3C7E"/>
    <w:rsid w:val="00AF3E4F"/>
    <w:rsid w:val="00AF569E"/>
    <w:rsid w:val="00AF5B4D"/>
    <w:rsid w:val="00B007EE"/>
    <w:rsid w:val="00B027B9"/>
    <w:rsid w:val="00B059C6"/>
    <w:rsid w:val="00B060B5"/>
    <w:rsid w:val="00B066FF"/>
    <w:rsid w:val="00B14A77"/>
    <w:rsid w:val="00B1671B"/>
    <w:rsid w:val="00B22219"/>
    <w:rsid w:val="00B23791"/>
    <w:rsid w:val="00B264E4"/>
    <w:rsid w:val="00B300A9"/>
    <w:rsid w:val="00B303EC"/>
    <w:rsid w:val="00B35D00"/>
    <w:rsid w:val="00B41AFE"/>
    <w:rsid w:val="00B45C0F"/>
    <w:rsid w:val="00B50AEC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31E7"/>
    <w:rsid w:val="00B906B4"/>
    <w:rsid w:val="00B91015"/>
    <w:rsid w:val="00B94245"/>
    <w:rsid w:val="00BB6CF8"/>
    <w:rsid w:val="00BB7AC9"/>
    <w:rsid w:val="00BC217C"/>
    <w:rsid w:val="00BC49A5"/>
    <w:rsid w:val="00BD37BB"/>
    <w:rsid w:val="00BE07AF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3783"/>
    <w:rsid w:val="00C321E6"/>
    <w:rsid w:val="00C3313D"/>
    <w:rsid w:val="00C37AA4"/>
    <w:rsid w:val="00C42090"/>
    <w:rsid w:val="00C56064"/>
    <w:rsid w:val="00C57E8B"/>
    <w:rsid w:val="00C673D7"/>
    <w:rsid w:val="00C714C2"/>
    <w:rsid w:val="00C72DA6"/>
    <w:rsid w:val="00C74053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29DD"/>
    <w:rsid w:val="00C942D5"/>
    <w:rsid w:val="00C946C7"/>
    <w:rsid w:val="00C95076"/>
    <w:rsid w:val="00C97D73"/>
    <w:rsid w:val="00CB4D8E"/>
    <w:rsid w:val="00CC51A1"/>
    <w:rsid w:val="00CC7022"/>
    <w:rsid w:val="00CC78AB"/>
    <w:rsid w:val="00CD67A8"/>
    <w:rsid w:val="00CE4374"/>
    <w:rsid w:val="00CE641A"/>
    <w:rsid w:val="00CF14BA"/>
    <w:rsid w:val="00CF2F11"/>
    <w:rsid w:val="00CF53D3"/>
    <w:rsid w:val="00D00FF5"/>
    <w:rsid w:val="00D110A7"/>
    <w:rsid w:val="00D118CA"/>
    <w:rsid w:val="00D1213F"/>
    <w:rsid w:val="00D124D1"/>
    <w:rsid w:val="00D125D1"/>
    <w:rsid w:val="00D16877"/>
    <w:rsid w:val="00D16C71"/>
    <w:rsid w:val="00D205F0"/>
    <w:rsid w:val="00D22674"/>
    <w:rsid w:val="00D236EA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63B3"/>
    <w:rsid w:val="00D52FB4"/>
    <w:rsid w:val="00D539BD"/>
    <w:rsid w:val="00D57963"/>
    <w:rsid w:val="00D60382"/>
    <w:rsid w:val="00D60C5B"/>
    <w:rsid w:val="00D62607"/>
    <w:rsid w:val="00D62ED0"/>
    <w:rsid w:val="00D70ACA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2581"/>
    <w:rsid w:val="00DE5BAD"/>
    <w:rsid w:val="00DE7330"/>
    <w:rsid w:val="00E00D02"/>
    <w:rsid w:val="00E05E2E"/>
    <w:rsid w:val="00E06B01"/>
    <w:rsid w:val="00E1043D"/>
    <w:rsid w:val="00E148DC"/>
    <w:rsid w:val="00E1773A"/>
    <w:rsid w:val="00E178BC"/>
    <w:rsid w:val="00E20462"/>
    <w:rsid w:val="00E2463B"/>
    <w:rsid w:val="00E2466C"/>
    <w:rsid w:val="00E33C59"/>
    <w:rsid w:val="00E360F5"/>
    <w:rsid w:val="00E42F24"/>
    <w:rsid w:val="00E50645"/>
    <w:rsid w:val="00E51544"/>
    <w:rsid w:val="00E60691"/>
    <w:rsid w:val="00E608AC"/>
    <w:rsid w:val="00E631C2"/>
    <w:rsid w:val="00E63670"/>
    <w:rsid w:val="00E65B7D"/>
    <w:rsid w:val="00E75571"/>
    <w:rsid w:val="00E7579B"/>
    <w:rsid w:val="00E779C7"/>
    <w:rsid w:val="00E81D5F"/>
    <w:rsid w:val="00E944E9"/>
    <w:rsid w:val="00E94E64"/>
    <w:rsid w:val="00E97A0A"/>
    <w:rsid w:val="00E97CF3"/>
    <w:rsid w:val="00EA4FE5"/>
    <w:rsid w:val="00EA5B05"/>
    <w:rsid w:val="00EA5BF5"/>
    <w:rsid w:val="00EB140A"/>
    <w:rsid w:val="00EB45E9"/>
    <w:rsid w:val="00EC3589"/>
    <w:rsid w:val="00EC77D8"/>
    <w:rsid w:val="00ED0966"/>
    <w:rsid w:val="00ED1517"/>
    <w:rsid w:val="00ED16DA"/>
    <w:rsid w:val="00EE0220"/>
    <w:rsid w:val="00EE0AB7"/>
    <w:rsid w:val="00EE2362"/>
    <w:rsid w:val="00EE69C4"/>
    <w:rsid w:val="00EF0390"/>
    <w:rsid w:val="00EF42CD"/>
    <w:rsid w:val="00EF5D56"/>
    <w:rsid w:val="00F13D1B"/>
    <w:rsid w:val="00F17CD8"/>
    <w:rsid w:val="00F22885"/>
    <w:rsid w:val="00F23EB2"/>
    <w:rsid w:val="00F24EF4"/>
    <w:rsid w:val="00F2616A"/>
    <w:rsid w:val="00F32807"/>
    <w:rsid w:val="00F33188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34C5"/>
    <w:rsid w:val="00F75BD9"/>
    <w:rsid w:val="00F80358"/>
    <w:rsid w:val="00F825E7"/>
    <w:rsid w:val="00F950A6"/>
    <w:rsid w:val="00FA00CE"/>
    <w:rsid w:val="00FA353A"/>
    <w:rsid w:val="00FA4005"/>
    <w:rsid w:val="00FA41A1"/>
    <w:rsid w:val="00FA6C3E"/>
    <w:rsid w:val="00FB206A"/>
    <w:rsid w:val="00FC0078"/>
    <w:rsid w:val="00FC0B23"/>
    <w:rsid w:val="00FC3E32"/>
    <w:rsid w:val="00FC7A1C"/>
    <w:rsid w:val="00FD0D39"/>
    <w:rsid w:val="00FD79D8"/>
    <w:rsid w:val="00FF3AC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9AAEC-8817-41F8-A657-A4F5645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4123">
    <w:name w:val="4.【教學目標】內文字（1.2.3.）"/>
    <w:basedOn w:val="af0"/>
    <w:rsid w:val="00D236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D236E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D236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D%8A%E5%B1%8F%E5%B1%B1" TargetMode="External"/><Relationship Id="rId13" Type="http://schemas.openxmlformats.org/officeDocument/2006/relationships/hyperlink" Target="http://crh.khm.gov.tw/khstory/story_info.asp?id=4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taiwanschoolnet.org/cyberfair2004/C0425800031/history/story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rh.khm.gov.tw/khstory/story_info.asp?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town.chukps.kh.edu.tw/lovekh/KS/ksa12/a1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town.chukps.kh.edu.tw/lovekh/KS/ksa12/a12.htm" TargetMode="External"/><Relationship Id="rId10" Type="http://schemas.openxmlformats.org/officeDocument/2006/relationships/hyperlink" Target="https://biweekly.huayuworld.org/material/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hps.cyc.edu.tw/Site1/course17.html" TargetMode="External"/><Relationship Id="rId14" Type="http://schemas.openxmlformats.org/officeDocument/2006/relationships/hyperlink" Target="http://www.jhps.cyc.edu.tw/Site1/course1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FF7E-B9FF-4ABC-9028-AF1D1B6A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913</Words>
  <Characters>5207</Characters>
  <Application>Microsoft Office Word</Application>
  <DocSecurity>0</DocSecurity>
  <Lines>43</Lines>
  <Paragraphs>12</Paragraphs>
  <ScaleCrop>false</ScaleCrop>
  <Company>NAER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4</cp:revision>
  <cp:lastPrinted>2017-02-07T02:39:00Z</cp:lastPrinted>
  <dcterms:created xsi:type="dcterms:W3CDTF">2024-05-23T08:09:00Z</dcterms:created>
  <dcterms:modified xsi:type="dcterms:W3CDTF">2024-05-29T05:57:00Z</dcterms:modified>
</cp:coreProperties>
</file>